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69" w:rsidRPr="00ED07BC" w:rsidRDefault="00DC006B" w:rsidP="00852DDC">
      <w:pPr>
        <w:rPr>
          <w:sz w:val="22"/>
        </w:rPr>
      </w:pPr>
      <w:r>
        <w:rPr>
          <w:rFonts w:hint="eastAsia"/>
          <w:sz w:val="22"/>
        </w:rPr>
        <w:t>附件4的</w:t>
      </w:r>
      <w:r w:rsidR="00ED07BC" w:rsidRPr="00ED07BC">
        <w:rPr>
          <w:rFonts w:hint="eastAsia"/>
          <w:sz w:val="22"/>
        </w:rPr>
        <w:t>提交材料要求：</w:t>
      </w:r>
    </w:p>
    <w:p w:rsidR="00852DDC" w:rsidRPr="00DC006B" w:rsidRDefault="00852DDC" w:rsidP="00852DDC"/>
    <w:tbl>
      <w:tblPr>
        <w:tblW w:w="0" w:type="auto"/>
        <w:tblCellSpacing w:w="15" w:type="dxa"/>
        <w:shd w:val="clear" w:color="auto" w:fill="EEF7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1385"/>
        <w:gridCol w:w="1493"/>
        <w:gridCol w:w="4917"/>
      </w:tblGrid>
      <w:tr w:rsidR="00852DDC" w:rsidRPr="00852DDC" w:rsidTr="00852DDC">
        <w:trPr>
          <w:tblCellSpacing w:w="15" w:type="dxa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ED07BC">
            <w:pPr>
              <w:jc w:val="center"/>
            </w:pPr>
            <w:r w:rsidRPr="00852DDC">
              <w:rPr>
                <w:rFonts w:hint="eastAsia"/>
              </w:rPr>
              <w:t>序号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ED07BC">
            <w:pPr>
              <w:jc w:val="center"/>
            </w:pPr>
            <w:r w:rsidRPr="00852DDC">
              <w:rPr>
                <w:rFonts w:hint="eastAsia"/>
              </w:rPr>
              <w:t>时间截点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ED07BC">
            <w:pPr>
              <w:jc w:val="center"/>
            </w:pPr>
            <w:r w:rsidRPr="00852DDC">
              <w:rPr>
                <w:rFonts w:hint="eastAsia"/>
              </w:rPr>
              <w:t>申请材料</w:t>
            </w:r>
          </w:p>
        </w:tc>
        <w:tc>
          <w:tcPr>
            <w:tcW w:w="4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ED07BC">
            <w:pPr>
              <w:jc w:val="center"/>
            </w:pPr>
            <w:r w:rsidRPr="00852DDC">
              <w:rPr>
                <w:rFonts w:hint="eastAsia"/>
              </w:rPr>
              <w:t>备注</w:t>
            </w:r>
          </w:p>
        </w:tc>
      </w:tr>
      <w:tr w:rsidR="00852DDC" w:rsidRPr="00852DDC" w:rsidTr="00852DDC">
        <w:trPr>
          <w:tblCellSpacing w:w="15" w:type="dxa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852DDC">
            <w:r w:rsidRPr="00852DDC">
              <w:rPr>
                <w:rFonts w:hint="eastAsia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2414D4">
            <w:r w:rsidRPr="00852DDC">
              <w:rPr>
                <w:rFonts w:hint="eastAsia"/>
              </w:rPr>
              <w:t>2021年</w:t>
            </w:r>
            <w:r>
              <w:t>11</w:t>
            </w:r>
            <w:r w:rsidRPr="00852DDC">
              <w:rPr>
                <w:rFonts w:hint="eastAsia"/>
              </w:rPr>
              <w:t>月</w:t>
            </w:r>
            <w:r w:rsidR="002414D4">
              <w:t>12</w:t>
            </w:r>
            <w:bookmarkStart w:id="0" w:name="_GoBack"/>
            <w:bookmarkEnd w:id="0"/>
            <w:r w:rsidRPr="00852DDC">
              <w:rPr>
                <w:rFonts w:hint="eastAsia"/>
              </w:rPr>
              <w:t>日10:00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254C44" w:rsidP="00852DDC">
            <w:r w:rsidRPr="00254C44">
              <w:rPr>
                <w:rFonts w:hint="eastAsia"/>
              </w:rPr>
              <w:t>“年度人物”申请者情况汇总表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852DDC">
            <w:r w:rsidRPr="00852DDC">
              <w:rPr>
                <w:rFonts w:hint="eastAsia"/>
              </w:rPr>
              <w:t>电子版发至：wangmin1052@163.com</w:t>
            </w:r>
          </w:p>
          <w:p w:rsidR="00852DDC" w:rsidRPr="00852DDC" w:rsidRDefault="00852DDC" w:rsidP="00254C44">
            <w:r w:rsidRPr="00852DDC">
              <w:rPr>
                <w:rFonts w:hint="eastAsia"/>
              </w:rPr>
              <w:t>文件命名：</w:t>
            </w:r>
            <w:r w:rsidR="00254C44">
              <w:rPr>
                <w:rFonts w:hint="eastAsia"/>
              </w:rPr>
              <w:t>年度人物</w:t>
            </w:r>
            <w:r w:rsidR="00254C44" w:rsidRPr="00852DDC">
              <w:rPr>
                <w:rFonts w:hint="eastAsia"/>
              </w:rPr>
              <w:t xml:space="preserve"> </w:t>
            </w:r>
            <w:r w:rsidRPr="00852DDC">
              <w:rPr>
                <w:rFonts w:hint="eastAsia"/>
              </w:rPr>
              <w:t>+姓名</w:t>
            </w:r>
          </w:p>
        </w:tc>
      </w:tr>
      <w:tr w:rsidR="00852DDC" w:rsidRPr="00852DDC" w:rsidTr="00852DDC">
        <w:trPr>
          <w:tblCellSpacing w:w="15" w:type="dxa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852DDC">
            <w:r w:rsidRPr="00852DDC">
              <w:rPr>
                <w:rFonts w:hint="eastAsia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EF7FC"/>
            <w:vAlign w:val="center"/>
            <w:hideMark/>
          </w:tcPr>
          <w:p w:rsidR="00852DDC" w:rsidRPr="00852DDC" w:rsidRDefault="00852DDC" w:rsidP="00852DDC"/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852DDC">
            <w:r w:rsidRPr="00852DDC">
              <w:rPr>
                <w:rFonts w:hint="eastAsia"/>
              </w:rPr>
              <w:t>附件材料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852DDC">
            <w:r w:rsidRPr="00852DDC">
              <w:rPr>
                <w:rFonts w:hint="eastAsia"/>
              </w:rPr>
              <w:t>请按栏目顺序整理成套（</w:t>
            </w:r>
            <w:r w:rsidRPr="00037288">
              <w:rPr>
                <w:rFonts w:hint="eastAsia"/>
                <w:color w:val="FF0000"/>
              </w:rPr>
              <w:t>其中科研成果认定时间为</w:t>
            </w:r>
            <w:r w:rsidR="00037288" w:rsidRPr="00037288">
              <w:rPr>
                <w:rFonts w:hint="eastAsia"/>
                <w:color w:val="FF0000"/>
              </w:rPr>
              <w:t>在读</w:t>
            </w:r>
            <w:r w:rsidRPr="00037288">
              <w:rPr>
                <w:rFonts w:hint="eastAsia"/>
                <w:color w:val="FF0000"/>
              </w:rPr>
              <w:t>期间的成果</w:t>
            </w:r>
            <w:r w:rsidRPr="00852DDC">
              <w:rPr>
                <w:rFonts w:hint="eastAsia"/>
              </w:rPr>
              <w:t>）：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1、发表/录用的论文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（1）发表状态（SCI、SSCI、EI收录期刊）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3交大徐汇校区新上院图书馆开具的检索证明原件+发表文章</w:t>
            </w:r>
            <w:r>
              <w:rPr>
                <w:rFonts w:hint="eastAsia"/>
              </w:rPr>
              <w:t>首页</w:t>
            </w:r>
            <w:r w:rsidRPr="00852DDC">
              <w:rPr>
                <w:rFonts w:hint="eastAsia"/>
              </w:rPr>
              <w:t>（导师须在文章正文首页右上角签字）；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（2）发表状态（中文期刊）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期刊封面+目录+发表文章</w:t>
            </w:r>
            <w:r>
              <w:rPr>
                <w:rFonts w:hint="eastAsia"/>
              </w:rPr>
              <w:t>首页</w:t>
            </w:r>
            <w:r w:rsidRPr="00852DDC">
              <w:rPr>
                <w:rFonts w:hint="eastAsia"/>
              </w:rPr>
              <w:t>（导师须在文章正文首页右上角签字）；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（3）正式录用状态（SCI、SSCI、EI收录期刊）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录用证明（邮件在线打印，导师右上角签字，黄色荧光笔高亮显示“邮件中表达文章已被正式录用”的关键词）+录用稿件</w:t>
            </w:r>
            <w:r>
              <w:rPr>
                <w:rFonts w:hint="eastAsia"/>
              </w:rPr>
              <w:t>首页</w:t>
            </w:r>
            <w:r w:rsidRPr="00852DDC">
              <w:rPr>
                <w:rFonts w:hint="eastAsia"/>
              </w:rPr>
              <w:t>（导师须在录用证明及全文打印件右上角签字）；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（4）正式录用状态（中文期刊）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录用证明（邮件在线打印，导师右上角签字，黄色荧光笔高亮显示“邮件中表达文章已被正式录用”的关键词）+录用稿件</w:t>
            </w:r>
            <w:r>
              <w:rPr>
                <w:rFonts w:hint="eastAsia"/>
              </w:rPr>
              <w:t>首页</w:t>
            </w:r>
            <w:r w:rsidRPr="00852DDC">
              <w:rPr>
                <w:rFonts w:hint="eastAsia"/>
              </w:rPr>
              <w:t>（导师须在录用证明及全文打印件右上角签字）；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2、专利证书证明（须导师在右上角签字）；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3、以</w:t>
            </w:r>
            <w:r>
              <w:rPr>
                <w:rFonts w:hint="eastAsia"/>
              </w:rPr>
              <w:t>负责人身份</w:t>
            </w:r>
            <w:r w:rsidRPr="00852DDC">
              <w:rPr>
                <w:rFonts w:hint="eastAsia"/>
              </w:rPr>
              <w:t>承担科研项目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项目批件或任务书（黄色荧光笔高亮显示“项目负责人”，导师在批件或任务书右上角签字）；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4、担任班级工作、参与班级活动情况、参与社会实践、志愿者活动证明（须导师在右上角签字）；</w:t>
            </w:r>
          </w:p>
          <w:p w:rsidR="00852DDC" w:rsidRPr="00852DDC" w:rsidRDefault="00852DDC" w:rsidP="00852DDC">
            <w:r w:rsidRPr="00852DDC">
              <w:rPr>
                <w:rFonts w:hint="eastAsia"/>
              </w:rPr>
              <w:t>5、研究生期间获得校级以上荣誉证明（须导师在右上角签字）；</w:t>
            </w:r>
          </w:p>
        </w:tc>
      </w:tr>
      <w:tr w:rsidR="00852DDC" w:rsidRPr="00852DDC" w:rsidTr="00852DDC">
        <w:trPr>
          <w:tblCellSpacing w:w="15" w:type="dxa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852DDC">
            <w:r w:rsidRPr="00852DDC">
              <w:rPr>
                <w:rFonts w:hint="eastAsia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2DDC" w:rsidRPr="00852DDC" w:rsidRDefault="00852DDC" w:rsidP="00852DDC">
            <w:r w:rsidRPr="00852DDC">
              <w:rPr>
                <w:rFonts w:hint="eastAsia"/>
              </w:rPr>
              <w:t>待通知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2DDC" w:rsidRPr="00852DDC" w:rsidRDefault="00852DDC" w:rsidP="00852DDC"/>
        </w:tc>
        <w:tc>
          <w:tcPr>
            <w:tcW w:w="4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2DDC" w:rsidRPr="00852DDC" w:rsidRDefault="00852DDC" w:rsidP="00852DDC"/>
        </w:tc>
      </w:tr>
    </w:tbl>
    <w:p w:rsidR="00852DDC" w:rsidRPr="00852DDC" w:rsidRDefault="00852DDC" w:rsidP="00852DDC"/>
    <w:sectPr w:rsidR="00852DDC" w:rsidRPr="0085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85F" w:rsidRDefault="00D1185F" w:rsidP="00254C44">
      <w:r>
        <w:separator/>
      </w:r>
    </w:p>
  </w:endnote>
  <w:endnote w:type="continuationSeparator" w:id="0">
    <w:p w:rsidR="00D1185F" w:rsidRDefault="00D1185F" w:rsidP="0025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85F" w:rsidRDefault="00D1185F" w:rsidP="00254C44">
      <w:r>
        <w:separator/>
      </w:r>
    </w:p>
  </w:footnote>
  <w:footnote w:type="continuationSeparator" w:id="0">
    <w:p w:rsidR="00D1185F" w:rsidRDefault="00D1185F" w:rsidP="00254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A4"/>
    <w:rsid w:val="00037288"/>
    <w:rsid w:val="000F57A5"/>
    <w:rsid w:val="000F73EA"/>
    <w:rsid w:val="00176E69"/>
    <w:rsid w:val="001A6D2B"/>
    <w:rsid w:val="001F6D3A"/>
    <w:rsid w:val="002414D4"/>
    <w:rsid w:val="00253B12"/>
    <w:rsid w:val="00254C44"/>
    <w:rsid w:val="002759BC"/>
    <w:rsid w:val="00276A7F"/>
    <w:rsid w:val="00373911"/>
    <w:rsid w:val="00475C1F"/>
    <w:rsid w:val="00533643"/>
    <w:rsid w:val="00534E22"/>
    <w:rsid w:val="0056571F"/>
    <w:rsid w:val="0057680D"/>
    <w:rsid w:val="007B0BFE"/>
    <w:rsid w:val="007C1251"/>
    <w:rsid w:val="007D25FE"/>
    <w:rsid w:val="007E66EE"/>
    <w:rsid w:val="007F6CCE"/>
    <w:rsid w:val="00852DDC"/>
    <w:rsid w:val="00880206"/>
    <w:rsid w:val="008B0C23"/>
    <w:rsid w:val="008B7AA4"/>
    <w:rsid w:val="008C3F90"/>
    <w:rsid w:val="00947D37"/>
    <w:rsid w:val="0097068C"/>
    <w:rsid w:val="00971D0A"/>
    <w:rsid w:val="00993C5A"/>
    <w:rsid w:val="00A55717"/>
    <w:rsid w:val="00B43375"/>
    <w:rsid w:val="00B64569"/>
    <w:rsid w:val="00BB7B8C"/>
    <w:rsid w:val="00C016C3"/>
    <w:rsid w:val="00C507C1"/>
    <w:rsid w:val="00C5563E"/>
    <w:rsid w:val="00D1185F"/>
    <w:rsid w:val="00DC006B"/>
    <w:rsid w:val="00DF3B9B"/>
    <w:rsid w:val="00DF6F1B"/>
    <w:rsid w:val="00E16EFC"/>
    <w:rsid w:val="00E50712"/>
    <w:rsid w:val="00E95103"/>
    <w:rsid w:val="00ED07BC"/>
    <w:rsid w:val="00EF4467"/>
    <w:rsid w:val="00F24964"/>
    <w:rsid w:val="00F379F7"/>
    <w:rsid w:val="00F72767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8C2B6"/>
  <w15:chartTrackingRefBased/>
  <w15:docId w15:val="{9D4DE89A-DDA8-442A-830C-D454B8F5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D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54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4C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4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4C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2021-11-05T06:03:00Z</dcterms:created>
  <dcterms:modified xsi:type="dcterms:W3CDTF">2021-11-10T07:26:00Z</dcterms:modified>
</cp:coreProperties>
</file>